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12" w:type="dxa"/>
        <w:jc w:val="center"/>
        <w:tblLook w:val="0600" w:firstRow="0" w:lastRow="0" w:firstColumn="0" w:lastColumn="0" w:noHBand="1" w:noVBand="1"/>
      </w:tblPr>
      <w:tblGrid>
        <w:gridCol w:w="1367"/>
        <w:gridCol w:w="937"/>
        <w:gridCol w:w="2021"/>
        <w:gridCol w:w="282"/>
        <w:gridCol w:w="1800"/>
        <w:gridCol w:w="503"/>
        <w:gridCol w:w="462"/>
        <w:gridCol w:w="1840"/>
      </w:tblGrid>
      <w:tr w:rsidR="006A2FD0" w14:paraId="28C89B97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36460345" w14:textId="77777777" w:rsidR="006A2FD0" w:rsidRDefault="009D7D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Karta opisu zajęć - Sylabus</w:t>
            </w:r>
          </w:p>
          <w:p w14:paraId="22A1202C" w14:textId="77777777" w:rsidR="006A2FD0" w:rsidRDefault="009D7DC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Państwowa Wyższa Szkoła Techniczno-Ekonomiczna im. ks. Bronisława Markiewicza w Jarosławiu</w:t>
            </w:r>
          </w:p>
        </w:tc>
      </w:tr>
      <w:tr w:rsidR="006A2FD0" w14:paraId="11B671F2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252E03BE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 INFORMACJE OGÓLNE</w:t>
            </w:r>
          </w:p>
        </w:tc>
      </w:tr>
      <w:tr w:rsidR="006A2FD0" w14:paraId="20039A3B" w14:textId="77777777" w:rsidTr="794ECFF7">
        <w:trPr>
          <w:cantSplit/>
          <w:jc w:val="center"/>
        </w:trPr>
        <w:tc>
          <w:tcPr>
            <w:tcW w:w="6909" w:type="dxa"/>
            <w:gridSpan w:val="6"/>
            <w:shd w:val="clear" w:color="auto" w:fill="auto"/>
            <w:vAlign w:val="center"/>
          </w:tcPr>
          <w:p w14:paraId="01678B9A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</w:rPr>
              <w:t xml:space="preserve">Nazwa zajęć: </w:t>
            </w:r>
            <w:bookmarkStart w:id="1" w:name="__DdeLink__41523_4034571183"/>
            <w:r>
              <w:rPr>
                <w:sz w:val="20"/>
                <w:szCs w:val="20"/>
              </w:rPr>
              <w:t xml:space="preserve"> Praktyka w zakładzie pracy</w:t>
            </w:r>
            <w:bookmarkEnd w:id="1"/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7EE42933" w14:textId="4FC47D9B" w:rsidR="006A2FD0" w:rsidRDefault="00F04252">
            <w:pPr>
              <w:spacing w:before="60" w:after="60"/>
            </w:pPr>
            <w:r>
              <w:rPr>
                <w:sz w:val="20"/>
                <w:szCs w:val="20"/>
              </w:rPr>
              <w:t>Kod zajęć: F</w:t>
            </w:r>
            <w:r w:rsidR="009D7DC9">
              <w:rPr>
                <w:sz w:val="20"/>
                <w:szCs w:val="20"/>
              </w:rPr>
              <w:t>1</w:t>
            </w:r>
          </w:p>
        </w:tc>
      </w:tr>
      <w:tr w:rsidR="006A2FD0" w14:paraId="1D8442AA" w14:textId="77777777" w:rsidTr="794ECFF7">
        <w:trPr>
          <w:cantSplit/>
          <w:jc w:val="center"/>
        </w:trPr>
        <w:tc>
          <w:tcPr>
            <w:tcW w:w="4324" w:type="dxa"/>
            <w:gridSpan w:val="3"/>
            <w:shd w:val="clear" w:color="auto" w:fill="auto"/>
            <w:vAlign w:val="center"/>
          </w:tcPr>
          <w:p w14:paraId="114ABF69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kierunku studiów, poziom i profil kształcenia:</w:t>
            </w:r>
          </w:p>
        </w:tc>
        <w:tc>
          <w:tcPr>
            <w:tcW w:w="4887" w:type="dxa"/>
            <w:gridSpan w:val="5"/>
            <w:shd w:val="clear" w:color="auto" w:fill="auto"/>
            <w:vAlign w:val="center"/>
          </w:tcPr>
          <w:p w14:paraId="53244B30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Informatyka, studia pierwszego stopnia, profil praktyczny</w:t>
            </w:r>
          </w:p>
        </w:tc>
      </w:tr>
      <w:tr w:rsidR="006A2FD0" w14:paraId="67C4113F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48070621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</w:rPr>
              <w:t>Język wykładowy: polski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E61DA65" w14:textId="77777777" w:rsidR="006A2FD0" w:rsidRDefault="009D7DC9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zajęć:</w:t>
            </w:r>
          </w:p>
        </w:tc>
        <w:tc>
          <w:tcPr>
            <w:tcW w:w="4887" w:type="dxa"/>
            <w:gridSpan w:val="5"/>
            <w:shd w:val="clear" w:color="auto" w:fill="auto"/>
            <w:vAlign w:val="center"/>
          </w:tcPr>
          <w:p w14:paraId="603E3008" w14:textId="77777777" w:rsidR="006A2FD0" w:rsidRDefault="009D7DC9" w:rsidP="00F0425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w zakładzie pracy</w:t>
            </w:r>
          </w:p>
        </w:tc>
      </w:tr>
      <w:tr w:rsidR="006A2FD0" w14:paraId="54A9F8EA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429FFF14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</w:rPr>
              <w:t>Rok studiów: III/IV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0EE57D3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</w:rPr>
              <w:t>Semestr: 6/7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 w14:paraId="2B0732CF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</w:rPr>
              <w:t>Liczba punktów ECTS przypisana zajęciom: 20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4604281A" w14:textId="464A9143" w:rsidR="006A2FD0" w:rsidRDefault="009D7DC9" w:rsidP="00F04252">
            <w:pPr>
              <w:spacing w:before="60" w:after="60"/>
            </w:pPr>
            <w:r>
              <w:rPr>
                <w:sz w:val="20"/>
                <w:szCs w:val="20"/>
              </w:rPr>
              <w:t>Data aktualizacji sylabusa: 30.</w:t>
            </w:r>
            <w:r w:rsidR="00F0425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.2020.</w:t>
            </w:r>
          </w:p>
        </w:tc>
      </w:tr>
      <w:tr w:rsidR="006A2FD0" w14:paraId="75450054" w14:textId="77777777" w:rsidTr="794ECFF7">
        <w:trPr>
          <w:cantSplit/>
          <w:jc w:val="center"/>
        </w:trPr>
        <w:tc>
          <w:tcPr>
            <w:tcW w:w="4324" w:type="dxa"/>
            <w:gridSpan w:val="3"/>
            <w:shd w:val="clear" w:color="auto" w:fill="auto"/>
            <w:vAlign w:val="center"/>
          </w:tcPr>
          <w:p w14:paraId="6D45EBF5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(Zakład ) odpowiedzialny za zajęcia:</w:t>
            </w:r>
          </w:p>
        </w:tc>
        <w:tc>
          <w:tcPr>
            <w:tcW w:w="4887" w:type="dxa"/>
            <w:gridSpan w:val="5"/>
            <w:shd w:val="clear" w:color="auto" w:fill="auto"/>
            <w:vAlign w:val="center"/>
          </w:tcPr>
          <w:p w14:paraId="1603B0FB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Inżynierii Technicznej</w:t>
            </w:r>
          </w:p>
        </w:tc>
      </w:tr>
      <w:tr w:rsidR="006A2FD0" w14:paraId="42044E38" w14:textId="77777777" w:rsidTr="794ECFF7">
        <w:trPr>
          <w:cantSplit/>
          <w:jc w:val="center"/>
        </w:trPr>
        <w:tc>
          <w:tcPr>
            <w:tcW w:w="4324" w:type="dxa"/>
            <w:gridSpan w:val="3"/>
            <w:shd w:val="clear" w:color="auto" w:fill="auto"/>
            <w:vAlign w:val="center"/>
          </w:tcPr>
          <w:p w14:paraId="54EB045D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Imię, nazwisko, tytuł/stopień naukowy, adres e-mail wykładowcy (wykładowców)/prowadzących zajęcia:</w:t>
            </w:r>
          </w:p>
        </w:tc>
        <w:tc>
          <w:tcPr>
            <w:tcW w:w="4887" w:type="dxa"/>
            <w:gridSpan w:val="5"/>
            <w:shd w:val="clear" w:color="auto" w:fill="auto"/>
            <w:vAlign w:val="center"/>
          </w:tcPr>
          <w:p w14:paraId="672A6659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31F8B12B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021FFAD8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PROWADZENIA ZAJĘĆ I LICZBA GODZIN</w:t>
            </w:r>
          </w:p>
        </w:tc>
      </w:tr>
      <w:tr w:rsidR="006A2FD0" w14:paraId="694C8711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3F680C2D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Ogólna liczba godzin zajęć dydaktycznych na studiach stacjonarnych i niestacjonarnych z podziałem na formy:</w:t>
            </w:r>
          </w:p>
        </w:tc>
      </w:tr>
      <w:tr w:rsidR="006A2FD0" w14:paraId="72AA2B5B" w14:textId="77777777" w:rsidTr="794ECFF7">
        <w:trPr>
          <w:cantSplit/>
          <w:jc w:val="center"/>
        </w:trPr>
        <w:tc>
          <w:tcPr>
            <w:tcW w:w="4606" w:type="dxa"/>
            <w:gridSpan w:val="4"/>
            <w:shd w:val="clear" w:color="auto" w:fill="auto"/>
            <w:vAlign w:val="center"/>
          </w:tcPr>
          <w:p w14:paraId="004FEDC0" w14:textId="77777777" w:rsidR="006A2FD0" w:rsidRDefault="009D7DC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Studia stacjonarne</w:t>
            </w:r>
          </w:p>
        </w:tc>
        <w:tc>
          <w:tcPr>
            <w:tcW w:w="4605" w:type="dxa"/>
            <w:gridSpan w:val="4"/>
            <w:shd w:val="clear" w:color="auto" w:fill="auto"/>
            <w:vAlign w:val="center"/>
          </w:tcPr>
          <w:p w14:paraId="6652D936" w14:textId="77777777" w:rsidR="006A2FD0" w:rsidRDefault="009D7DC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Studia niestacjonarne</w:t>
            </w:r>
          </w:p>
        </w:tc>
      </w:tr>
      <w:tr w:rsidR="006A2FD0" w14:paraId="587651CB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5B439B1D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A37501D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85B8C64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DAB6C7B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4F32A1C4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EA672A5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2EB378F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35FBADF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6A05A809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22FE4D24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2692B423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Laboratorium: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A39BBE3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883FCF4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Laboratorium: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41C8F396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5A90324E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256FF141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Lektorat: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2A3D3EC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F2908D2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Lektorat: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0D0B940D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7842A56E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0D897C6D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E27B00A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2051B97D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60061E4C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140930F8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510AC2B7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4EAFD9C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C9096F9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4B94D5A5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3E506E02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45A3B683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DEEC669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B96247D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3656B9AB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6F5227DE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67251378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terenowe: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5FB0818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A6DA797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terenowe: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049F31CB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3CAB9F8A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2F90CF65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AFFCB7C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C89B72F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3128261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1EF42A19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099BFC08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forma (jaka):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2486C05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CB011AF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forma (jaka):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4101652C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418BBD3A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761CA30" w14:textId="77777777" w:rsidR="006A2FD0" w:rsidRDefault="009D7DC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69533C3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EA80B54" w14:textId="77777777" w:rsidR="006A2FD0" w:rsidRDefault="009D7DC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4B99056E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7DCAE797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20060F6B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 INFORMACJE SZCZEGÓŁOWE</w:t>
            </w:r>
          </w:p>
        </w:tc>
      </w:tr>
      <w:tr w:rsidR="006A2FD0" w14:paraId="74A42626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09346456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Cel (cele) prowadzenia zajęć: Celem zajęć jest zapoznanie studentów z warunkami, zasadami i metodami pracy w zawodzie</w:t>
            </w:r>
          </w:p>
        </w:tc>
      </w:tr>
      <w:tr w:rsidR="006A2FD0" w14:paraId="6AA06ED3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30D547B4" w14:textId="77777777" w:rsidR="006A2FD0" w:rsidRDefault="009D7DC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Wymagania wstępne w zakresie wiedzy, umiejętności oraz kompetencji społecznych (jeśli obowiązują):</w:t>
            </w:r>
          </w:p>
          <w:p w14:paraId="1299C43A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45392EE1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523D6907" w14:textId="77777777" w:rsidR="006A2FD0" w:rsidRDefault="009D7DC9">
            <w:pPr>
              <w:spacing w:before="60" w:after="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Przypisane do zajęć efekty uczenia się w zakresie wiedzy, umiejętności oraz kompetencji społecznych  i odniesienie ich do efektów uczenia się dla określonego kierunku studiów, poziomu i profilu.</w:t>
            </w:r>
          </w:p>
          <w:p w14:paraId="2075BBE8" w14:textId="77777777" w:rsidR="006A2FD0" w:rsidRDefault="009D7DC9">
            <w:pPr>
              <w:spacing w:before="60" w:after="6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UWAGA: </w:t>
            </w:r>
          </w:p>
          <w:p w14:paraId="34E8B31E" w14:textId="77777777" w:rsidR="006A2FD0" w:rsidRDefault="009D7DC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>Dzielimy efekty uczenia się przypisane do zajęć na kategorie wiedzy, umiejętności i kompetencji społecznych. Przypisane do zajęć efekty uczenia się nie muszą  obejmować wszystkich trzech kategorii.</w:t>
            </w:r>
          </w:p>
        </w:tc>
      </w:tr>
      <w:tr w:rsidR="006A2FD0" w14:paraId="099F0351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664458D6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Symbol efektów  uczenia się przypisanego do zajęć*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73098C07" w14:textId="77777777" w:rsidR="006A2FD0" w:rsidRDefault="009D7DC9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 zakończeniu zajęć i potwierdzeniu osiągnięcia efektów uczenia się,  student w kategorii: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65903C13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Odniesienie do efektów uczenia się dla określonego kierunku studiów, poziomu </w:t>
            </w:r>
            <w:r>
              <w:rPr>
                <w:rFonts w:eastAsia="Calibri"/>
                <w:sz w:val="18"/>
                <w:szCs w:val="18"/>
              </w:rPr>
              <w:br/>
              <w:t>i profilu #</w:t>
            </w:r>
          </w:p>
        </w:tc>
      </w:tr>
      <w:tr w:rsidR="006A2FD0" w14:paraId="73EB7489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10EB3A49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Wiedzy - zna i rozumie</w:t>
            </w:r>
          </w:p>
        </w:tc>
      </w:tr>
      <w:tr w:rsidR="006A2FD0" w14:paraId="1171E764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030F6F2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F01_01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3A69F5EA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Wagę i znaczenie uwarunkowań społecznych pracy oraz zasad BHP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8DCB230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K_W18</w:t>
            </w:r>
          </w:p>
        </w:tc>
      </w:tr>
      <w:tr w:rsidR="006A2FD0" w14:paraId="0058D709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4BD2780F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Umiejętności - potrafi</w:t>
            </w:r>
          </w:p>
        </w:tc>
      </w:tr>
      <w:tr w:rsidR="006A2FD0" w14:paraId="098F46C8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9028059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F01_02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5B7A3DE5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Pracować w zespole zadaniowym, stosować się do poleceń kierownictwa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E6EAEE4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K_U02</w:t>
            </w:r>
          </w:p>
        </w:tc>
      </w:tr>
      <w:tr w:rsidR="006A2FD0" w14:paraId="3B3D4096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55219D5B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F01_03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16D9B10C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Opracować dokumentację wykonanej pracy, zaprezentować wykonane zadania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23D27BE0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K_U03, KU04</w:t>
            </w:r>
          </w:p>
        </w:tc>
      </w:tr>
      <w:tr w:rsidR="006A2FD0" w14:paraId="5ABC0E15" w14:textId="77777777" w:rsidTr="794ECFF7">
        <w:trPr>
          <w:cantSplit/>
          <w:jc w:val="center"/>
        </w:trPr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98EB129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F01_04</w:t>
            </w:r>
          </w:p>
        </w:tc>
        <w:tc>
          <w:tcPr>
            <w:tcW w:w="460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A67D69D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Wykorzystywać narzędzia zarządzania projektem, kontroli wersji, zarządzania kodem</w:t>
            </w:r>
          </w:p>
        </w:tc>
        <w:tc>
          <w:tcPr>
            <w:tcW w:w="23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7B67F8B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K_U12</w:t>
            </w:r>
          </w:p>
        </w:tc>
      </w:tr>
      <w:tr w:rsidR="006A2FD0" w14:paraId="16FDA9F3" w14:textId="77777777" w:rsidTr="794ECFF7">
        <w:trPr>
          <w:cantSplit/>
          <w:jc w:val="center"/>
        </w:trPr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61060B4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F01_05</w:t>
            </w:r>
          </w:p>
        </w:tc>
        <w:tc>
          <w:tcPr>
            <w:tcW w:w="460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01EF380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Zidentyfikować i udokumentować zależności systemowe i środowiskowe w procesie wytwarzania oprogramowania</w:t>
            </w:r>
          </w:p>
        </w:tc>
        <w:tc>
          <w:tcPr>
            <w:tcW w:w="23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6AFD1E6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K_U13</w:t>
            </w:r>
          </w:p>
        </w:tc>
      </w:tr>
      <w:tr w:rsidR="006A2FD0" w14:paraId="24DFFF48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5F3D499F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Kompetencji społecznych -  jest gotów do</w:t>
            </w:r>
          </w:p>
        </w:tc>
      </w:tr>
      <w:tr w:rsidR="006A2FD0" w14:paraId="09345D4F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FAFE06B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F01_06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28390B5A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Odpowiedzialnej pracy w zespole projektowym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B2AA153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K_K03</w:t>
            </w:r>
          </w:p>
        </w:tc>
      </w:tr>
      <w:tr w:rsidR="006A2FD0" w14:paraId="3DF4ABCC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4E2BD746" w14:textId="77777777" w:rsidR="006A2FD0" w:rsidRDefault="009D7DC9">
            <w:pPr>
              <w:spacing w:before="60" w:after="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* kod zajęć,</w:t>
            </w:r>
          </w:p>
          <w:p w14:paraId="08118B38" w14:textId="77777777" w:rsidR="006A2FD0" w:rsidRDefault="009D7DC9">
            <w:pPr>
              <w:spacing w:before="60" w:after="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# efekty uczenia się dla określonego kierunku studiów, poziomu i profilu (np. K_W01, K_U01, ..)</w:t>
            </w:r>
          </w:p>
          <w:p w14:paraId="2525CCD3" w14:textId="77777777" w:rsidR="006A2FD0" w:rsidRDefault="009D7DC9">
            <w:pPr>
              <w:spacing w:before="60" w:after="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W- wiedza, U- umiejętności, K- kompetencje społeczne </w:t>
            </w:r>
          </w:p>
          <w:p w14:paraId="60BC67E4" w14:textId="77777777" w:rsidR="006A2FD0" w:rsidRDefault="009D7DC9">
            <w:pPr>
              <w:spacing w:before="60" w:after="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01, 02…- numer efektu uczenia się</w:t>
            </w:r>
          </w:p>
          <w:p w14:paraId="2CCBEAC1" w14:textId="77777777" w:rsidR="006A2FD0" w:rsidRDefault="009D7DC9">
            <w:pPr>
              <w:spacing w:before="60" w:after="6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UWAGA! </w:t>
            </w:r>
          </w:p>
          <w:p w14:paraId="7DF00841" w14:textId="77777777" w:rsidR="006A2FD0" w:rsidRDefault="009D7DC9">
            <w:pPr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>Zaleca się, aby w zależności od liczby godzin zajęć, liczba efektów uczenia się zawierała się w przedziale: 3-7, ale są to wartości umowne w zależności od ogólnej liczby godzin zajęć.</w:t>
            </w:r>
          </w:p>
        </w:tc>
      </w:tr>
      <w:tr w:rsidR="006A2FD0" w14:paraId="4BE5C5FB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0D5DB0C4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TREŚCI PROGRAMOWE I ICH ODNIESIENIE DO EFEKTÓW UCZENIA SIĘ PRZYPISANYCH DO ZAJĘĆ</w:t>
            </w:r>
          </w:p>
        </w:tc>
      </w:tr>
      <w:tr w:rsidR="006A2FD0" w14:paraId="28D33FF1" w14:textId="77777777" w:rsidTr="794ECFF7">
        <w:trPr>
          <w:cantSplit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6A9FF3BB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Symbol treści programowych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14:paraId="1AB1FF99" w14:textId="77777777" w:rsidR="006A2FD0" w:rsidRDefault="009D7DC9">
            <w:pPr>
              <w:spacing w:before="60" w:after="60"/>
              <w:jc w:val="center"/>
            </w:pPr>
            <w:r>
              <w:rPr>
                <w:sz w:val="18"/>
                <w:szCs w:val="18"/>
              </w:rPr>
              <w:t>Opis treści programowych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C32A60D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DBA3EF3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Odniesienie do efektów uczenia się przypisanych do zajęć</w:t>
            </w:r>
          </w:p>
        </w:tc>
      </w:tr>
      <w:tr w:rsidR="006A2FD0" w14:paraId="49CCF9E1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5B533B60" w14:textId="39D02FF0" w:rsidR="006A2FD0" w:rsidRDefault="5F55B786" w:rsidP="794ECFF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794ECFF7">
              <w:rPr>
                <w:b/>
                <w:bCs/>
                <w:sz w:val="20"/>
                <w:szCs w:val="20"/>
              </w:rPr>
              <w:t>praktyki</w:t>
            </w:r>
          </w:p>
        </w:tc>
      </w:tr>
      <w:tr w:rsidR="006A2FD0" w14:paraId="703EEA1E" w14:textId="77777777" w:rsidTr="794ECFF7">
        <w:trPr>
          <w:cantSplit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5C7DF46E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TP_01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14:paraId="4FB5FFDE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z zadaniami, organizacją przedsiębiorstwa, zasadami BHP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4B0A208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689B1AC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F01_01</w:t>
            </w:r>
          </w:p>
        </w:tc>
      </w:tr>
      <w:tr w:rsidR="006A2FD0" w14:paraId="7EE0BB19" w14:textId="77777777" w:rsidTr="794ECFF7">
        <w:trPr>
          <w:cantSplit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2FAE504A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TP_02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14:paraId="493A12C9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z założeniami i dokumentacją realizowanego projektu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3853697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D64107A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F01_02, F01_03, F01_04, F01_05</w:t>
            </w:r>
          </w:p>
        </w:tc>
      </w:tr>
      <w:tr w:rsidR="006A2FD0" w14:paraId="313942D7" w14:textId="77777777" w:rsidTr="794ECFF7">
        <w:trPr>
          <w:cantSplit/>
          <w:jc w:val="center"/>
        </w:trPr>
        <w:tc>
          <w:tcPr>
            <w:tcW w:w="1366" w:type="dxa"/>
            <w:tcBorders>
              <w:top w:val="nil"/>
            </w:tcBorders>
            <w:shd w:val="clear" w:color="auto" w:fill="auto"/>
            <w:vAlign w:val="center"/>
          </w:tcPr>
          <w:p w14:paraId="3ECA6297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TP_03</w:t>
            </w:r>
          </w:p>
        </w:tc>
        <w:tc>
          <w:tcPr>
            <w:tcW w:w="50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D7F3F6F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z zasadami zapisu i weryfikacji kodu</w:t>
            </w:r>
          </w:p>
        </w:tc>
        <w:tc>
          <w:tcPr>
            <w:tcW w:w="9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9832D11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 w14:paraId="3772612F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F01_02, F01_03, F01_04, F01_05</w:t>
            </w:r>
          </w:p>
        </w:tc>
      </w:tr>
      <w:tr w:rsidR="006A2FD0" w14:paraId="704FBA81" w14:textId="77777777" w:rsidTr="794ECFF7">
        <w:trPr>
          <w:cantSplit/>
          <w:jc w:val="center"/>
        </w:trPr>
        <w:tc>
          <w:tcPr>
            <w:tcW w:w="1366" w:type="dxa"/>
            <w:tcBorders>
              <w:top w:val="nil"/>
            </w:tcBorders>
            <w:shd w:val="clear" w:color="auto" w:fill="auto"/>
            <w:vAlign w:val="center"/>
          </w:tcPr>
          <w:p w14:paraId="4C334FFC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TP_04</w:t>
            </w:r>
          </w:p>
        </w:tc>
        <w:tc>
          <w:tcPr>
            <w:tcW w:w="50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C0EE8F7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ze stosowaną metodyką prowadzenia projektu</w:t>
            </w:r>
          </w:p>
        </w:tc>
        <w:tc>
          <w:tcPr>
            <w:tcW w:w="9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E4F91D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 w14:paraId="7F2CD586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F01_02, F01_03, F01_04, F01_05</w:t>
            </w:r>
          </w:p>
        </w:tc>
      </w:tr>
      <w:tr w:rsidR="006A2FD0" w14:paraId="51E562D3" w14:textId="77777777" w:rsidTr="794ECFF7">
        <w:trPr>
          <w:cantSplit/>
          <w:jc w:val="center"/>
        </w:trPr>
        <w:tc>
          <w:tcPr>
            <w:tcW w:w="1366" w:type="dxa"/>
            <w:tcBorders>
              <w:top w:val="nil"/>
            </w:tcBorders>
            <w:shd w:val="clear" w:color="auto" w:fill="auto"/>
            <w:vAlign w:val="center"/>
          </w:tcPr>
          <w:p w14:paraId="4DC8EF74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TP_05</w:t>
            </w:r>
          </w:p>
        </w:tc>
        <w:tc>
          <w:tcPr>
            <w:tcW w:w="50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80C635A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bieżących zadań zleconych przez szefa zespołu, udział w zebraniach zespołu</w:t>
            </w:r>
          </w:p>
        </w:tc>
        <w:tc>
          <w:tcPr>
            <w:tcW w:w="9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F0C9526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 w14:paraId="506A203A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F01_02, F01_03, F01_04, F01_05, F01_06</w:t>
            </w:r>
          </w:p>
        </w:tc>
      </w:tr>
      <w:tr w:rsidR="006A2FD0" w14:paraId="51B16EF9" w14:textId="77777777" w:rsidTr="794ECFF7">
        <w:trPr>
          <w:cantSplit/>
          <w:jc w:val="center"/>
        </w:trPr>
        <w:tc>
          <w:tcPr>
            <w:tcW w:w="1366" w:type="dxa"/>
            <w:tcBorders>
              <w:top w:val="nil"/>
            </w:tcBorders>
            <w:shd w:val="clear" w:color="auto" w:fill="auto"/>
            <w:vAlign w:val="center"/>
          </w:tcPr>
          <w:p w14:paraId="6387470D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TP_06</w:t>
            </w:r>
          </w:p>
        </w:tc>
        <w:tc>
          <w:tcPr>
            <w:tcW w:w="50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F753703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podsumowanie efektów i ocena </w:t>
            </w:r>
          </w:p>
        </w:tc>
        <w:tc>
          <w:tcPr>
            <w:tcW w:w="9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6D1341F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 w14:paraId="00A752A0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F01_05</w:t>
            </w:r>
          </w:p>
        </w:tc>
      </w:tr>
      <w:tr w:rsidR="006A2FD0" w14:paraId="523549DC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1D22F664" w14:textId="77777777" w:rsidR="006A2FD0" w:rsidRDefault="009D7DC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ZALECANA LITERATURA (w tym pozycje w języku obcym)</w:t>
            </w:r>
          </w:p>
        </w:tc>
      </w:tr>
      <w:tr w:rsidR="006A2FD0" w14:paraId="23800F5F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0373FC32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podstawowa przedmiotu</w:t>
            </w:r>
            <w:r>
              <w:rPr>
                <w:sz w:val="20"/>
                <w:szCs w:val="20"/>
              </w:rPr>
              <w:t xml:space="preserve"> (powinna być dostępna dla studenta w uczelnianej bibliotece):</w:t>
            </w:r>
          </w:p>
          <w:p w14:paraId="4DDBEF00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70D90008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373F8F61" w14:textId="77777777" w:rsidR="006A2FD0" w:rsidRDefault="009D7DC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uzupełniająca przedmiotu:</w:t>
            </w:r>
          </w:p>
          <w:p w14:paraId="3461D779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1434002D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7C67E1F7" w14:textId="77777777" w:rsidR="006A2FD0" w:rsidRDefault="009D7DC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PRZEWIDYWANEJ MOŻLIWOŚCI WYKORZYSTANIA B-LEARNINGU</w:t>
            </w:r>
          </w:p>
          <w:p w14:paraId="3CF2D8B6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730D6DB3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04E57B05" w14:textId="77777777" w:rsidR="006A2FD0" w:rsidRDefault="009D7DC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PRZEWIDYWANEJ MOŻLIWOŚCI WYKORZYSTANIA E-LEARNINGU</w:t>
            </w:r>
          </w:p>
          <w:p w14:paraId="0FB78278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0DDF0760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14D8841B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III. INFORMACJE DODATKOWE</w:t>
            </w:r>
          </w:p>
        </w:tc>
      </w:tr>
      <w:tr w:rsidR="006A2FD0" w14:paraId="11080DB4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79429EA2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Odniesienie efektów uczenia się przypisanych do zajęć i treści programowych do form zajęć i metod oceniania</w:t>
            </w:r>
          </w:p>
          <w:p w14:paraId="34796E31" w14:textId="77777777" w:rsidR="006A2FD0" w:rsidRDefault="009D7DC9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Metody weryfikacji osiągnięcia efektów uczenia się przypisanych do zajęć,  powinny być zróżnicowane w zależności od kategorii, tj. inne dla kategorii wiedza i inne dla kategorii umiejętności i kompetencje społeczne. </w:t>
            </w:r>
          </w:p>
          <w:p w14:paraId="723FBAC5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 np. wykład podający, wykład problemowy, ćwiczenia oparte na wykorzystaniu różnych źródeł wiedzy </w:t>
            </w:r>
          </w:p>
          <w:p w14:paraId="72C9E15A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 np. egzamin ustny, test, prezentacja, projekt</w:t>
            </w:r>
          </w:p>
          <w:p w14:paraId="68E79D60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Zaleca się podanie przykładowych zadań (pytań) służących weryfikacji osiągniecia efektów uczenia się przypisanych do zajęć.</w:t>
            </w:r>
          </w:p>
        </w:tc>
      </w:tr>
      <w:tr w:rsidR="006A2FD0" w14:paraId="477CB411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284EC402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Symbol efektu uczenia się przypisanego do zajęć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5125DB0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Symbol treści programowych realizowanych w trakcie zajęć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97FB67F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zajęć i metody dydaktyczne prowadzenia zajęć umożliwiające osiągniecie założonych efektów uczenia się *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2EDA7876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weryfikacji osiągnięcia efektów uczenia się przypisanych do zajęć #</w:t>
            </w:r>
          </w:p>
        </w:tc>
      </w:tr>
      <w:tr w:rsidR="006A2FD0" w14:paraId="270A4271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1EE364D2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Wiedza</w:t>
            </w:r>
          </w:p>
        </w:tc>
      </w:tr>
      <w:tr w:rsidR="006A2FD0" w14:paraId="6E3D9098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130F92DB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  <w:shd w:val="clear" w:color="auto" w:fill="FFFFFF"/>
              </w:rPr>
              <w:t>F01_01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3F9AF2D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  <w:shd w:val="clear" w:color="auto" w:fill="FFFFFF"/>
              </w:rPr>
              <w:t>TP-01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A86B7F1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3A25CE23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opiekuna praktyk</w:t>
            </w:r>
          </w:p>
        </w:tc>
      </w:tr>
      <w:tr w:rsidR="006A2FD0" w14:paraId="1A0AA4D1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04BB5B39" w14:textId="77777777" w:rsidR="006A2FD0" w:rsidRDefault="009D7DC9">
            <w:pPr>
              <w:spacing w:before="60" w:after="60"/>
              <w:jc w:val="center"/>
            </w:pPr>
            <w:r>
              <w:rPr>
                <w:b/>
                <w:sz w:val="20"/>
                <w:szCs w:val="20"/>
              </w:rPr>
              <w:t>Umiejętności</w:t>
            </w:r>
          </w:p>
        </w:tc>
      </w:tr>
      <w:tr w:rsidR="006A2FD0" w14:paraId="4849B843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4FEA8F7C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F01_02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FF99946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TP-02, TP-03, TP-04, TP-05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7101FB7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D05D052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opiekuna praktyk</w:t>
            </w:r>
          </w:p>
        </w:tc>
      </w:tr>
      <w:tr w:rsidR="006A2FD0" w14:paraId="73D0C366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B58D2EB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F01_03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B22D3B0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TP-02, TP-03, TP-04, TP-05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7E1E386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0935C9C8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opiekuna praktyk</w:t>
            </w:r>
          </w:p>
        </w:tc>
      </w:tr>
      <w:tr w:rsidR="006A2FD0" w14:paraId="2B8D2FBA" w14:textId="77777777" w:rsidTr="794ECFF7">
        <w:trPr>
          <w:cantSplit/>
          <w:jc w:val="center"/>
        </w:trPr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7862346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F01_04</w:t>
            </w:r>
          </w:p>
        </w:tc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54D3B0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TP-02, TP-03, TP-04, TP-05, TP-06</w:t>
            </w:r>
          </w:p>
        </w:tc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963EDC0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</w:t>
            </w:r>
          </w:p>
        </w:tc>
        <w:tc>
          <w:tcPr>
            <w:tcW w:w="23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3B5FC1A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opiekuna praktyk</w:t>
            </w:r>
          </w:p>
        </w:tc>
      </w:tr>
      <w:tr w:rsidR="006A2FD0" w14:paraId="1FCDA649" w14:textId="77777777" w:rsidTr="794ECFF7">
        <w:trPr>
          <w:cantSplit/>
          <w:jc w:val="center"/>
        </w:trPr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15C98C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F01_05</w:t>
            </w:r>
          </w:p>
        </w:tc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06A7C2C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TP-02, TP-03, TP-04, TP-05, TP-06</w:t>
            </w:r>
          </w:p>
        </w:tc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71D069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</w:t>
            </w:r>
          </w:p>
        </w:tc>
        <w:tc>
          <w:tcPr>
            <w:tcW w:w="23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D3F4106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opiekuna praktyk</w:t>
            </w:r>
          </w:p>
        </w:tc>
      </w:tr>
      <w:tr w:rsidR="006A2FD0" w14:paraId="2C1ECD84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4C1CD14F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Kompetencje społeczne</w:t>
            </w:r>
          </w:p>
        </w:tc>
      </w:tr>
      <w:tr w:rsidR="006A2FD0" w14:paraId="57BF83C8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6F3B21AC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F01_06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9DC262B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TP-05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BD89CE7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35E85056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opiekuna praktyk</w:t>
            </w:r>
          </w:p>
        </w:tc>
      </w:tr>
      <w:tr w:rsidR="006A2FD0" w14:paraId="250352C2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7DEC6817" w14:textId="77777777" w:rsidR="006A2FD0" w:rsidRDefault="009D7DC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MIARA ŚREDNIEGO NAKŁADU PRACY STUDENTA NIEZBĘDNA DO UZYSKANIA EFEKTÓW UCZENIA SIĘ  (godziny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6A2FD0" w14:paraId="0E92C424" w14:textId="77777777" w:rsidTr="794ECFF7">
        <w:trPr>
          <w:cantSplit/>
          <w:jc w:val="center"/>
        </w:trPr>
        <w:tc>
          <w:tcPr>
            <w:tcW w:w="4606" w:type="dxa"/>
            <w:gridSpan w:val="4"/>
            <w:shd w:val="clear" w:color="auto" w:fill="auto"/>
            <w:vAlign w:val="center"/>
          </w:tcPr>
          <w:p w14:paraId="4C452BB7" w14:textId="77777777" w:rsidR="006A2FD0" w:rsidRDefault="009D7DC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aktywności</w:t>
            </w:r>
          </w:p>
        </w:tc>
        <w:tc>
          <w:tcPr>
            <w:tcW w:w="4605" w:type="dxa"/>
            <w:gridSpan w:val="4"/>
            <w:shd w:val="clear" w:color="auto" w:fill="auto"/>
            <w:vAlign w:val="center"/>
          </w:tcPr>
          <w:p w14:paraId="3609780A" w14:textId="77777777" w:rsidR="006A2FD0" w:rsidRDefault="009D7DC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Średnia liczba godzin na zrealizowanie aktywności *</w:t>
            </w:r>
          </w:p>
        </w:tc>
      </w:tr>
      <w:tr w:rsidR="006A2FD0" w14:paraId="5697736D" w14:textId="77777777" w:rsidTr="794ECFF7">
        <w:trPr>
          <w:cantSplit/>
          <w:trHeight w:val="408"/>
          <w:jc w:val="center"/>
        </w:trPr>
        <w:tc>
          <w:tcPr>
            <w:tcW w:w="4606" w:type="dxa"/>
            <w:gridSpan w:val="4"/>
            <w:shd w:val="clear" w:color="auto" w:fill="auto"/>
            <w:vAlign w:val="center"/>
          </w:tcPr>
          <w:p w14:paraId="5752CF75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Godziny zajęć (według harmonogramu) z nauczycielem</w:t>
            </w:r>
          </w:p>
        </w:tc>
        <w:tc>
          <w:tcPr>
            <w:tcW w:w="4605" w:type="dxa"/>
            <w:gridSpan w:val="4"/>
            <w:shd w:val="clear" w:color="auto" w:fill="auto"/>
            <w:vAlign w:val="center"/>
          </w:tcPr>
          <w:p w14:paraId="31548DCA" w14:textId="77777777" w:rsidR="006A2FD0" w:rsidRDefault="009D7DC9">
            <w:pPr>
              <w:spacing w:before="60" w:after="60"/>
              <w:jc w:val="center"/>
            </w:pPr>
            <w:r>
              <w:t>800</w:t>
            </w:r>
          </w:p>
        </w:tc>
      </w:tr>
      <w:tr w:rsidR="006A2FD0" w14:paraId="470E8A9A" w14:textId="77777777" w:rsidTr="794ECFF7">
        <w:trPr>
          <w:cantSplit/>
          <w:trHeight w:val="408"/>
          <w:jc w:val="center"/>
        </w:trPr>
        <w:tc>
          <w:tcPr>
            <w:tcW w:w="4606" w:type="dxa"/>
            <w:gridSpan w:val="4"/>
            <w:shd w:val="clear" w:color="auto" w:fill="auto"/>
            <w:vAlign w:val="center"/>
          </w:tcPr>
          <w:p w14:paraId="1661BCC5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 liczba godzin z praktyk zawodowych realizowanych w uczelni (według harmonogramu)</w:t>
            </w:r>
          </w:p>
        </w:tc>
        <w:tc>
          <w:tcPr>
            <w:tcW w:w="4605" w:type="dxa"/>
            <w:gridSpan w:val="4"/>
            <w:shd w:val="clear" w:color="auto" w:fill="auto"/>
            <w:vAlign w:val="center"/>
          </w:tcPr>
          <w:p w14:paraId="0ABAA644" w14:textId="77777777" w:rsidR="006A2FD0" w:rsidRDefault="009D7DC9">
            <w:pPr>
              <w:spacing w:before="60" w:after="60"/>
              <w:jc w:val="center"/>
            </w:pPr>
            <w:r>
              <w:t>800</w:t>
            </w:r>
          </w:p>
        </w:tc>
      </w:tr>
      <w:tr w:rsidR="006A2FD0" w14:paraId="6CA1519F" w14:textId="77777777" w:rsidTr="794ECFF7">
        <w:trPr>
          <w:cantSplit/>
          <w:trHeight w:val="408"/>
          <w:jc w:val="center"/>
        </w:trPr>
        <w:tc>
          <w:tcPr>
            <w:tcW w:w="4606" w:type="dxa"/>
            <w:gridSpan w:val="4"/>
            <w:shd w:val="clear" w:color="auto" w:fill="auto"/>
            <w:vAlign w:val="center"/>
          </w:tcPr>
          <w:p w14:paraId="01781C19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własna studenta #</w:t>
            </w:r>
          </w:p>
        </w:tc>
        <w:tc>
          <w:tcPr>
            <w:tcW w:w="4605" w:type="dxa"/>
            <w:gridSpan w:val="4"/>
            <w:shd w:val="clear" w:color="auto" w:fill="auto"/>
            <w:vAlign w:val="center"/>
          </w:tcPr>
          <w:p w14:paraId="1FC39945" w14:textId="77777777" w:rsidR="006A2FD0" w:rsidRDefault="006A2FD0">
            <w:pPr>
              <w:spacing w:before="60" w:after="60"/>
              <w:jc w:val="center"/>
            </w:pPr>
          </w:p>
        </w:tc>
      </w:tr>
      <w:tr w:rsidR="006A2FD0" w14:paraId="0626B15B" w14:textId="77777777" w:rsidTr="794ECFF7">
        <w:trPr>
          <w:cantSplit/>
          <w:trHeight w:val="408"/>
          <w:jc w:val="center"/>
        </w:trPr>
        <w:tc>
          <w:tcPr>
            <w:tcW w:w="4606" w:type="dxa"/>
            <w:gridSpan w:val="4"/>
            <w:shd w:val="clear" w:color="auto" w:fill="auto"/>
            <w:vAlign w:val="center"/>
          </w:tcPr>
          <w:p w14:paraId="452EAF3E" w14:textId="77777777" w:rsidR="006A2FD0" w:rsidRDefault="009D7DC9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GODZIN:</w:t>
            </w:r>
          </w:p>
        </w:tc>
        <w:tc>
          <w:tcPr>
            <w:tcW w:w="4605" w:type="dxa"/>
            <w:gridSpan w:val="4"/>
            <w:shd w:val="clear" w:color="auto" w:fill="auto"/>
            <w:vAlign w:val="center"/>
          </w:tcPr>
          <w:p w14:paraId="61F047B5" w14:textId="77777777" w:rsidR="006A2FD0" w:rsidRDefault="009D7DC9">
            <w:pPr>
              <w:spacing w:before="60" w:after="60"/>
              <w:jc w:val="center"/>
            </w:pPr>
            <w:r>
              <w:t>800</w:t>
            </w:r>
          </w:p>
        </w:tc>
      </w:tr>
      <w:tr w:rsidR="006A2FD0" w14:paraId="32876B00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2DB42695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MIARA ŚREDNIEGO NAKŁADU PRACY STUDENTA NIEZBĘDNA DO UZYSKANIA EFEKTÓW UCZENIA SIĘ   (punkty ECTS)</w:t>
            </w:r>
          </w:p>
        </w:tc>
      </w:tr>
      <w:tr w:rsidR="006A2FD0" w14:paraId="709CB93E" w14:textId="77777777" w:rsidTr="794ECFF7">
        <w:trPr>
          <w:cantSplit/>
          <w:jc w:val="center"/>
        </w:trPr>
        <w:tc>
          <w:tcPr>
            <w:tcW w:w="4606" w:type="dxa"/>
            <w:gridSpan w:val="4"/>
            <w:shd w:val="clear" w:color="auto" w:fill="BFBFBF" w:themeFill="background1" w:themeFillShade="BF"/>
            <w:vAlign w:val="center"/>
          </w:tcPr>
          <w:p w14:paraId="0562CB0E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05" w:type="dxa"/>
            <w:gridSpan w:val="4"/>
            <w:shd w:val="clear" w:color="auto" w:fill="BFBFBF" w:themeFill="background1" w:themeFillShade="BF"/>
            <w:vAlign w:val="center"/>
          </w:tcPr>
          <w:p w14:paraId="11FAA248" w14:textId="77777777" w:rsidR="006A2FD0" w:rsidRDefault="009D7DC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punktów ECTS *</w:t>
            </w:r>
          </w:p>
        </w:tc>
      </w:tr>
      <w:tr w:rsidR="006A2FD0" w14:paraId="33652D13" w14:textId="77777777" w:rsidTr="794ECFF7">
        <w:trPr>
          <w:cantSplit/>
          <w:jc w:val="center"/>
        </w:trPr>
        <w:tc>
          <w:tcPr>
            <w:tcW w:w="2303" w:type="dxa"/>
            <w:gridSpan w:val="2"/>
            <w:vMerge w:val="restart"/>
            <w:shd w:val="clear" w:color="auto" w:fill="auto"/>
            <w:vAlign w:val="center"/>
          </w:tcPr>
          <w:p w14:paraId="4EBF7DED" w14:textId="77777777" w:rsidR="006A2FD0" w:rsidRDefault="009D7DC9">
            <w:pPr>
              <w:spacing w:before="60" w:after="60"/>
            </w:pPr>
            <w:r>
              <w:rPr>
                <w:sz w:val="18"/>
                <w:szCs w:val="18"/>
              </w:rPr>
              <w:t>SUMARYCZNA LICZBA PUNKTÓW ECTS  PRZYPISANYCH DO ZAJĘĆ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149C29F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studenta wymagająca bezpośredniego kontaktu z nauczycielem akademickim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  <w:vAlign w:val="center"/>
          </w:tcPr>
          <w:p w14:paraId="5007C906" w14:textId="77777777" w:rsidR="006A2FD0" w:rsidRDefault="009D7DC9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72A4FFC0" w14:textId="77777777" w:rsidR="006A2FD0" w:rsidRDefault="009D7DC9">
            <w:pPr>
              <w:spacing w:before="60" w:after="60"/>
              <w:jc w:val="center"/>
            </w:pPr>
            <w:r>
              <w:t>20</w:t>
            </w:r>
          </w:p>
        </w:tc>
      </w:tr>
      <w:tr w:rsidR="006A2FD0" w14:paraId="048D0C27" w14:textId="77777777" w:rsidTr="794ECFF7">
        <w:trPr>
          <w:cantSplit/>
          <w:jc w:val="center"/>
        </w:trPr>
        <w:tc>
          <w:tcPr>
            <w:tcW w:w="2303" w:type="dxa"/>
            <w:gridSpan w:val="2"/>
            <w:vMerge/>
            <w:vAlign w:val="center"/>
          </w:tcPr>
          <w:p w14:paraId="34CE0A41" w14:textId="77777777" w:rsidR="006A2FD0" w:rsidRDefault="006A2FD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76ADD4C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punktów ECTS przypisana praktykom zawodowym, jeśli formą zajęć dla tego przedmiotu są praktyki zawodowe</w:t>
            </w:r>
          </w:p>
        </w:tc>
        <w:tc>
          <w:tcPr>
            <w:tcW w:w="2303" w:type="dxa"/>
            <w:gridSpan w:val="2"/>
            <w:vMerge/>
            <w:vAlign w:val="center"/>
          </w:tcPr>
          <w:p w14:paraId="62EBF3C5" w14:textId="77777777" w:rsidR="006A2FD0" w:rsidRDefault="006A2FD0">
            <w:pPr>
              <w:spacing w:before="60" w:after="60"/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6A6A9027" w14:textId="77777777" w:rsidR="006A2FD0" w:rsidRDefault="009D7DC9">
            <w:pPr>
              <w:spacing w:before="60" w:after="60"/>
              <w:jc w:val="center"/>
            </w:pPr>
            <w:r>
              <w:t>20</w:t>
            </w:r>
          </w:p>
        </w:tc>
      </w:tr>
      <w:tr w:rsidR="006A2FD0" w14:paraId="7313DA01" w14:textId="77777777" w:rsidTr="794ECFF7">
        <w:trPr>
          <w:cantSplit/>
          <w:jc w:val="center"/>
        </w:trPr>
        <w:tc>
          <w:tcPr>
            <w:tcW w:w="2303" w:type="dxa"/>
            <w:gridSpan w:val="2"/>
            <w:vMerge/>
            <w:vAlign w:val="center"/>
          </w:tcPr>
          <w:p w14:paraId="6D98A12B" w14:textId="77777777" w:rsidR="006A2FD0" w:rsidRDefault="006A2FD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D924751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własna studenta</w:t>
            </w:r>
          </w:p>
        </w:tc>
        <w:tc>
          <w:tcPr>
            <w:tcW w:w="2303" w:type="dxa"/>
            <w:gridSpan w:val="2"/>
            <w:vMerge/>
            <w:vAlign w:val="center"/>
          </w:tcPr>
          <w:p w14:paraId="2946DB82" w14:textId="77777777" w:rsidR="006A2FD0" w:rsidRDefault="006A2FD0">
            <w:pPr>
              <w:spacing w:before="60" w:after="60"/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997CC1D" w14:textId="77777777" w:rsidR="006A2FD0" w:rsidRDefault="006A2FD0">
            <w:pPr>
              <w:spacing w:before="60" w:after="60"/>
              <w:jc w:val="center"/>
            </w:pPr>
          </w:p>
        </w:tc>
      </w:tr>
      <w:tr w:rsidR="006A2FD0" w14:paraId="29E2C94E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562E1640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  godziny lekcyjne, czyli 1 godz. oznacza 45 min.</w:t>
            </w:r>
          </w:p>
          <w:p w14:paraId="0F4EA46A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#  przykładowe formy aktywności: (1) przygotowanie do zajęć, (2) opracowanie wyników, (3) czytanie wskazanej literatury, (4) napisanie raportu z zajęć, (5) przygotowanie do egzaminu,…</w:t>
            </w:r>
          </w:p>
        </w:tc>
      </w:tr>
      <w:tr w:rsidR="006A2FD0" w14:paraId="028985EC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2A65C22A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KRYTERIA OCENIANIA I WYMAGANIA EGZAMINACYJNE</w:t>
            </w:r>
          </w:p>
        </w:tc>
      </w:tr>
      <w:tr w:rsidR="006A2FD0" w14:paraId="42DD5D29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0BEC068E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</w:rPr>
              <w:t>Na ocenę dostateczną student realizuje postawione przed nim zadania w stopniu dostatecznym</w:t>
            </w:r>
          </w:p>
        </w:tc>
      </w:tr>
      <w:tr w:rsidR="006A2FD0" w14:paraId="78D9719E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4BD5683D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</w:rPr>
              <w:t>Na ocenę dobrą  student realizuje postawione przed nim zadania w stopniu zadowalającym</w:t>
            </w:r>
          </w:p>
        </w:tc>
      </w:tr>
      <w:tr w:rsidR="006A2FD0" w14:paraId="50DFA5F9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1A4C8542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</w:rPr>
              <w:t>Na ocenę bardzo dobrą  student realizuje postawione przed nim zadania w stopniu ponadprzeciętnym</w:t>
            </w:r>
          </w:p>
        </w:tc>
      </w:tr>
      <w:tr w:rsidR="006A2FD0" w14:paraId="64470E17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5A891575" w14:textId="77777777" w:rsidR="006A2FD0" w:rsidRDefault="009D7DC9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Kryteria różnicowania ocen w powiązaniu ze stopniem realizacji efektów uczenia się, muszą być: precyzyjne i czytelne.</w:t>
            </w:r>
          </w:p>
        </w:tc>
      </w:tr>
    </w:tbl>
    <w:p w14:paraId="110FFD37" w14:textId="77777777" w:rsidR="006A2FD0" w:rsidRDefault="006A2FD0">
      <w:pPr>
        <w:rPr>
          <w:b/>
          <w:sz w:val="20"/>
          <w:szCs w:val="20"/>
        </w:rPr>
      </w:pPr>
    </w:p>
    <w:p w14:paraId="1495AE2A" w14:textId="77777777" w:rsidR="006A2FD0" w:rsidRDefault="009D7DC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Podpis nauczyciela akademickiego lub </w:t>
      </w:r>
      <w:r>
        <w:rPr>
          <w:b/>
          <w:sz w:val="20"/>
          <w:szCs w:val="20"/>
        </w:rPr>
        <w:br/>
        <w:t>osoby odpowiedzialnej za przedmiot:</w:t>
      </w:r>
    </w:p>
    <w:p w14:paraId="6B699379" w14:textId="77777777" w:rsidR="006A2FD0" w:rsidRDefault="006A2FD0">
      <w:pPr>
        <w:rPr>
          <w:sz w:val="20"/>
          <w:szCs w:val="20"/>
        </w:rPr>
      </w:pPr>
    </w:p>
    <w:p w14:paraId="3FE9F23F" w14:textId="77777777" w:rsidR="006A2FD0" w:rsidRDefault="006A2FD0">
      <w:pPr>
        <w:rPr>
          <w:sz w:val="20"/>
          <w:szCs w:val="20"/>
        </w:rPr>
      </w:pPr>
    </w:p>
    <w:p w14:paraId="1F72F646" w14:textId="77777777" w:rsidR="006A2FD0" w:rsidRDefault="006A2FD0">
      <w:pPr>
        <w:rPr>
          <w:sz w:val="16"/>
          <w:szCs w:val="16"/>
        </w:rPr>
      </w:pPr>
    </w:p>
    <w:p w14:paraId="723FCC26" w14:textId="77777777" w:rsidR="006A2FD0" w:rsidRDefault="009D7DC9">
      <w:pPr>
        <w:tabs>
          <w:tab w:val="left" w:pos="3402"/>
          <w:tab w:val="left" w:pos="6237"/>
        </w:tabs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……………………………………….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…………………….                                               </w:t>
      </w:r>
    </w:p>
    <w:p w14:paraId="2B42F04A" w14:textId="77777777" w:rsidR="006A2FD0" w:rsidRDefault="009D7DC9">
      <w:pPr>
        <w:tabs>
          <w:tab w:val="left" w:pos="3402"/>
          <w:tab w:val="left" w:pos="3969"/>
          <w:tab w:val="left" w:pos="6237"/>
          <w:tab w:val="left" w:pos="6804"/>
        </w:tabs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(imię i nazwisko)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ab/>
        <w:t>( podpis i data)</w:t>
      </w:r>
    </w:p>
    <w:p w14:paraId="08CE6F91" w14:textId="77777777" w:rsidR="006A2FD0" w:rsidRDefault="006A2FD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61CDCEAD" w14:textId="77777777" w:rsidR="006A2FD0" w:rsidRDefault="006A2FD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5C25E557" w14:textId="77777777" w:rsidR="006A2FD0" w:rsidRDefault="009D7DC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Podpis kierownika zakładu: </w:t>
      </w:r>
    </w:p>
    <w:p w14:paraId="6BB9E253" w14:textId="77777777" w:rsidR="006A2FD0" w:rsidRDefault="006A2FD0">
      <w:pPr>
        <w:rPr>
          <w:sz w:val="20"/>
          <w:szCs w:val="20"/>
        </w:rPr>
      </w:pPr>
    </w:p>
    <w:p w14:paraId="23DE523C" w14:textId="77777777" w:rsidR="006A2FD0" w:rsidRDefault="006A2FD0">
      <w:pPr>
        <w:rPr>
          <w:sz w:val="20"/>
          <w:szCs w:val="20"/>
        </w:rPr>
      </w:pPr>
    </w:p>
    <w:p w14:paraId="52E56223" w14:textId="77777777" w:rsidR="006A2FD0" w:rsidRDefault="006A2FD0">
      <w:pPr>
        <w:rPr>
          <w:sz w:val="16"/>
          <w:szCs w:val="16"/>
        </w:rPr>
      </w:pPr>
    </w:p>
    <w:p w14:paraId="0D19B47D" w14:textId="77777777" w:rsidR="006A2FD0" w:rsidRDefault="009D7DC9">
      <w:pPr>
        <w:tabs>
          <w:tab w:val="left" w:pos="3402"/>
          <w:tab w:val="left" w:pos="6237"/>
        </w:tabs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……………………………………….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…………………….                                               </w:t>
      </w:r>
    </w:p>
    <w:p w14:paraId="2F2BEC36" w14:textId="77777777" w:rsidR="006A2FD0" w:rsidRDefault="009D7DC9">
      <w:pPr>
        <w:tabs>
          <w:tab w:val="left" w:pos="3402"/>
          <w:tab w:val="left" w:pos="3969"/>
          <w:tab w:val="left" w:pos="6237"/>
          <w:tab w:val="left" w:pos="6804"/>
        </w:tabs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(imię i nazwisko)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ab/>
        <w:t>( podpis i data)</w:t>
      </w:r>
      <w:r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</w:t>
      </w:r>
    </w:p>
    <w:p w14:paraId="07547A01" w14:textId="77777777" w:rsidR="006A2FD0" w:rsidRDefault="006A2FD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5043CB0F" w14:textId="77777777" w:rsidR="006A2FD0" w:rsidRDefault="006A2FD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103D9830" w14:textId="77777777" w:rsidR="006A2FD0" w:rsidRDefault="009D7DC9">
      <w:pPr>
        <w:tabs>
          <w:tab w:val="left" w:pos="3969"/>
          <w:tab w:val="left" w:pos="6237"/>
          <w:tab w:val="left" w:pos="6804"/>
        </w:tabs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Podpis dyrektora instytutu:</w:t>
      </w:r>
    </w:p>
    <w:p w14:paraId="07459315" w14:textId="77777777" w:rsidR="006A2FD0" w:rsidRDefault="006A2FD0">
      <w:pPr>
        <w:rPr>
          <w:sz w:val="20"/>
          <w:szCs w:val="20"/>
        </w:rPr>
      </w:pPr>
    </w:p>
    <w:p w14:paraId="6537F28F" w14:textId="77777777" w:rsidR="006A2FD0" w:rsidRDefault="006A2FD0">
      <w:pPr>
        <w:rPr>
          <w:sz w:val="20"/>
          <w:szCs w:val="20"/>
        </w:rPr>
      </w:pPr>
    </w:p>
    <w:p w14:paraId="6DFB9E20" w14:textId="77777777" w:rsidR="006A2FD0" w:rsidRDefault="006A2FD0">
      <w:pPr>
        <w:rPr>
          <w:sz w:val="20"/>
          <w:szCs w:val="20"/>
        </w:rPr>
      </w:pPr>
    </w:p>
    <w:p w14:paraId="1CDC373A" w14:textId="77777777" w:rsidR="006A2FD0" w:rsidRDefault="009D7DC9">
      <w:pPr>
        <w:tabs>
          <w:tab w:val="left" w:pos="3402"/>
          <w:tab w:val="left" w:pos="6237"/>
        </w:tabs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……………………………………….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…………………….                                               </w:t>
      </w:r>
    </w:p>
    <w:p w14:paraId="7796B981" w14:textId="77777777" w:rsidR="006A2FD0" w:rsidRDefault="009D7DC9">
      <w:pPr>
        <w:tabs>
          <w:tab w:val="left" w:pos="3402"/>
          <w:tab w:val="left" w:pos="3969"/>
          <w:tab w:val="left" w:pos="6237"/>
          <w:tab w:val="left" w:pos="6804"/>
        </w:tabs>
        <w:spacing w:line="276" w:lineRule="auto"/>
        <w:jc w:val="both"/>
      </w:pPr>
      <w:r>
        <w:rPr>
          <w:rFonts w:eastAsia="Calibri"/>
          <w:sz w:val="16"/>
          <w:szCs w:val="16"/>
          <w:lang w:eastAsia="en-US"/>
        </w:rPr>
        <w:t xml:space="preserve">                (imię i nazwisko)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ab/>
        <w:t>( podpis i data)</w:t>
      </w:r>
    </w:p>
    <w:sectPr w:rsidR="006A2FD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D0"/>
    <w:rsid w:val="006A2FD0"/>
    <w:rsid w:val="00862713"/>
    <w:rsid w:val="009D7DC9"/>
    <w:rsid w:val="00C94392"/>
    <w:rsid w:val="00F04252"/>
    <w:rsid w:val="5F55B786"/>
    <w:rsid w:val="794EC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98D8"/>
  <w15:docId w15:val="{806A7A49-EDCB-4FA8-9DCB-533833BB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C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2A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Bezodstpw">
    <w:name w:val="No Spacing"/>
    <w:uiPriority w:val="1"/>
    <w:qFormat/>
    <w:rsid w:val="002A0B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2A9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2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Jolanta Machaj</cp:lastModifiedBy>
  <cp:revision>2</cp:revision>
  <dcterms:created xsi:type="dcterms:W3CDTF">2021-01-07T09:40:00Z</dcterms:created>
  <dcterms:modified xsi:type="dcterms:W3CDTF">2021-01-07T09:40:00Z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